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OrdenErl</w:t>
      </w:r>
    </w:p>
    <w:p>
      <w:r>
        <w:rPr>
          <w:color w:val="555555"/>
          <w:sz w:val="18"/>
        </w:rPr>
        <w:t xml:space="preserve">Erlaß über die Genehmigung der Stiftung und Verleihung von Orden und Ehrenzeichen und über die Anerkennung als Ehrenzeichen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von § 3 Abs. 1 des Ordensgesetzes genehmige ich die Stiftung und Verleihung der folgenden Ehrenzeichen:</w:t>
      </w:r>
    </w:p>
    <w:p>
      <w:pPr>
        <w:ind w:left="420"/>
      </w:pPr>
      <w:r>
        <w:t xml:space="preserve">1. Ehrenzeichen des Deutschen Roten Kreuzes in zwei Klassen,</w:t>
      </w:r>
    </w:p>
    <w:p>
      <w:pPr>
        <w:ind w:left="420"/>
      </w:pPr>
      <w:r>
        <w:t xml:space="preserve">2. Deutsches Feuerwehr-Ehrenkreuz in drei Stufen,</w:t>
      </w:r>
    </w:p>
    <w:p>
      <w:pPr>
        <w:ind w:left="420"/>
      </w:pPr>
      <w:r>
        <w:t xml:space="preserve">3. Medaille für Rettung aus Seenot am Bande der Deutschen Gesellschaft zur Rettung Schiffbrüchiger in drei Stufen,</w:t>
      </w:r>
    </w:p>
    <w:p>
      <w:pPr>
        <w:ind w:left="420"/>
      </w:pPr>
      <w:r>
        <w:t xml:space="preserve">4. Ehrenzeichen der Bundesverkehrswacht in zwei Klassen.</w:t>
      </w:r>
    </w:p>
    <w:p>
      <w:r>
        <w:rPr>
          <w:color w:val="555555"/>
          <w:sz w:val="17"/>
        </w:rPr>
        <w:t xml:space="preserve">Zitiervorschlag: Art 2 OrdenErl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https://recht.nulegal.eu/gesetze/OrdenErl/2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