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FIAusbV — Prüfungsbereich Betrieb und Erweiterung von vernetzten Systemen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Betrieb und Erweiterung von vernetzten Systemen hat der Prüfling nachzuweisen, dass er in der Lage ist,</w:t>
      </w:r>
    </w:p>
    <w:p>
      <w:pPr>
        <w:ind w:left="420"/>
      </w:pPr>
      <w:r>
        <w:t xml:space="preserve">1. technische Lösungskonzepte zur Einbindung von heterogenen Systemen sowie Protokollen in das Gesamtsystem zu bewerten und umzusetzen,</w:t>
      </w:r>
    </w:p>
    <w:p>
      <w:pPr>
        <w:ind w:left="420"/>
      </w:pPr>
      <w:r>
        <w:t xml:space="preserve">2. die Kommunikation der unterschiedlichen Prozesse und Ebenen der Informationsverarbeitung zu prüfen und zu dokumentieren sowie deren Betrieb sicherzustellen,</w:t>
      </w:r>
    </w:p>
    <w:p>
      <w:pPr>
        <w:ind w:left="420"/>
      </w:pPr>
      <w:r>
        <w:t xml:space="preserve">3. Systemressourcen zu überwachen, deren Kennzahlen zu bewerten und Maßnahmen zur Sicherstellung des Betriebes der vernetzten Systeme zu ergreifen und</w:t>
      </w:r>
    </w:p>
    <w:p>
      <w:pPr>
        <w:ind w:left="420"/>
      </w:pPr>
      <w:r>
        <w:t xml:space="preserve">4. anwendungsspezifische Netzwerkinfrastrukturen und Protokolle zu beurteilen, anzupassen sowie zu erweitern.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38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